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B1" w:rsidRDefault="00BC10B1" w:rsidP="00BC10B1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BC10B1" w:rsidRDefault="00BC10B1" w:rsidP="00BC10B1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BC10B1" w:rsidRDefault="00BC10B1" w:rsidP="00BC10B1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>09.01.2024</w:t>
      </w:r>
      <w:bookmarkStart w:id="0" w:name="_GoBack"/>
      <w:bookmarkEnd w:id="0"/>
      <w:r>
        <w:rPr>
          <w:rStyle w:val="a4"/>
          <w:sz w:val="28"/>
          <w:szCs w:val="28"/>
        </w:rPr>
        <w:t xml:space="preserve"> г.                                                </w:t>
      </w:r>
      <w:r>
        <w:rPr>
          <w:rStyle w:val="a4"/>
          <w:sz w:val="28"/>
          <w:szCs w:val="28"/>
        </w:rPr>
        <w:t xml:space="preserve">                             № 2</w:t>
      </w:r>
    </w:p>
    <w:p w:rsidR="00BC10B1" w:rsidRDefault="00BC10B1" w:rsidP="00BC10B1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BC10B1" w:rsidRPr="00BC10B1" w:rsidRDefault="00BC10B1" w:rsidP="00BC10B1">
      <w:pPr>
        <w:spacing w:line="240" w:lineRule="auto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1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10B1"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 w:rsidRPr="00BC1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10B1">
        <w:rPr>
          <w:rFonts w:ascii="Times New Roman" w:hAnsi="Times New Roman" w:cs="Times New Roman"/>
          <w:sz w:val="28"/>
          <w:szCs w:val="28"/>
        </w:rPr>
        <w:t>постановления  администрации Отрадненского сельсовета Куйбышевского района Новосибирской области «</w:t>
      </w:r>
      <w:r>
        <w:rPr>
          <w:rFonts w:ascii="Times New Roman" w:hAnsi="Times New Roman" w:cs="Times New Roman"/>
          <w:spacing w:val="2"/>
          <w:sz w:val="28"/>
          <w:szCs w:val="28"/>
        </w:rPr>
        <w:t>Об утверждении</w:t>
      </w:r>
      <w:r w:rsidRPr="00BC10B1">
        <w:rPr>
          <w:rFonts w:ascii="Times New Roman" w:hAnsi="Times New Roman" w:cs="Times New Roman"/>
          <w:spacing w:val="2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C10B1">
        <w:rPr>
          <w:rFonts w:ascii="Times New Roman" w:hAnsi="Times New Roman" w:cs="Times New Roman"/>
          <w:spacing w:val="2"/>
          <w:sz w:val="28"/>
          <w:szCs w:val="28"/>
        </w:rPr>
        <w:t xml:space="preserve"> мероприятий на 2024 год по приспособлению жилых помещений инвалидов и общего имущества в многоквартирных домах, в которых проживают инвалиды, с учётом потребностей инвалидов и обеспечения условий их доступности для инвалидов.</w:t>
      </w:r>
      <w:r w:rsidRPr="00BC10B1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BC10B1">
        <w:rPr>
          <w:rFonts w:ascii="Times New Roman" w:hAnsi="Times New Roman" w:cs="Times New Roman"/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  <w:proofErr w:type="gramEnd"/>
    </w:p>
    <w:p w:rsidR="00BC10B1" w:rsidRPr="00BC10B1" w:rsidRDefault="00BC10B1" w:rsidP="00BC10B1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10B1">
        <w:rPr>
          <w:sz w:val="28"/>
          <w:szCs w:val="28"/>
        </w:rPr>
        <w:t xml:space="preserve"> </w:t>
      </w:r>
      <w:proofErr w:type="gramStart"/>
      <w:r w:rsidRPr="00BC10B1">
        <w:rPr>
          <w:rFonts w:ascii="Times New Roman" w:hAnsi="Times New Roman" w:cs="Times New Roman"/>
          <w:sz w:val="28"/>
          <w:szCs w:val="28"/>
        </w:rPr>
        <w:t>В представленном проекте постановления  администрации Отрадненского сельсовета Куйбышевского района Новосибирской области «</w:t>
      </w:r>
      <w:r>
        <w:rPr>
          <w:rFonts w:ascii="Times New Roman" w:hAnsi="Times New Roman" w:cs="Times New Roman"/>
          <w:spacing w:val="2"/>
          <w:sz w:val="28"/>
          <w:szCs w:val="28"/>
        </w:rPr>
        <w:t>Об утверждении</w:t>
      </w:r>
      <w:r w:rsidRPr="00BC10B1">
        <w:rPr>
          <w:rFonts w:ascii="Times New Roman" w:hAnsi="Times New Roman" w:cs="Times New Roman"/>
          <w:spacing w:val="2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C10B1">
        <w:rPr>
          <w:rFonts w:ascii="Times New Roman" w:hAnsi="Times New Roman" w:cs="Times New Roman"/>
          <w:spacing w:val="2"/>
          <w:sz w:val="28"/>
          <w:szCs w:val="28"/>
        </w:rPr>
        <w:t xml:space="preserve"> мероприятий на 2024 год по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10B1">
        <w:rPr>
          <w:rFonts w:ascii="Times New Roman" w:hAnsi="Times New Roman" w:cs="Times New Roman"/>
          <w:spacing w:val="2"/>
          <w:sz w:val="28"/>
          <w:szCs w:val="28"/>
        </w:rPr>
        <w:t>приспособлению жилых помещений инвалидов и общего имущества в многоквартирных домах, в которых проживают инвалиды, с учётом потребностей инвалидов и обеспечения условий их доступности для инвалидов</w:t>
      </w:r>
      <w:r w:rsidRPr="00BC10B1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BC10B1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    </w:t>
      </w:r>
      <w:r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 проявления коррупции.</w:t>
      </w:r>
      <w:proofErr w:type="gramEnd"/>
    </w:p>
    <w:p w:rsidR="00BC10B1" w:rsidRDefault="00BC10B1" w:rsidP="00BC10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BC10B1" w:rsidRDefault="00BC10B1" w:rsidP="00BC10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0B1" w:rsidRDefault="00BC10B1" w:rsidP="00BC10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0B1" w:rsidRDefault="00BC10B1" w:rsidP="00BC10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0B1" w:rsidRDefault="00BC10B1" w:rsidP="00BC10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BC10B1" w:rsidRDefault="00BC10B1" w:rsidP="00BC10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C10B1" w:rsidRDefault="00BC10B1" w:rsidP="00BC10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BC10B1" w:rsidRDefault="00BC10B1" w:rsidP="00BC10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0B1" w:rsidRDefault="00BC10B1" w:rsidP="00BC10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p w:rsidR="008F651E" w:rsidRDefault="008F651E"/>
    <w:sectPr w:rsidR="008F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487A"/>
    <w:multiLevelType w:val="hybridMultilevel"/>
    <w:tmpl w:val="66EC0294"/>
    <w:lvl w:ilvl="0" w:tplc="77208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B1"/>
    <w:rsid w:val="008F651E"/>
    <w:rsid w:val="00B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0B1"/>
    <w:rPr>
      <w:b/>
      <w:bCs/>
    </w:rPr>
  </w:style>
  <w:style w:type="paragraph" w:styleId="a5">
    <w:name w:val="List Paragraph"/>
    <w:basedOn w:val="a"/>
    <w:uiPriority w:val="34"/>
    <w:qFormat/>
    <w:rsid w:val="00BC10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0B1"/>
    <w:rPr>
      <w:b/>
      <w:bCs/>
    </w:rPr>
  </w:style>
  <w:style w:type="paragraph" w:styleId="a5">
    <w:name w:val="List Paragraph"/>
    <w:basedOn w:val="a"/>
    <w:uiPriority w:val="34"/>
    <w:qFormat/>
    <w:rsid w:val="00BC10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2024-01-25T06:56:00Z</cp:lastPrinted>
  <dcterms:created xsi:type="dcterms:W3CDTF">2024-01-25T06:50:00Z</dcterms:created>
  <dcterms:modified xsi:type="dcterms:W3CDTF">2024-01-25T06:56:00Z</dcterms:modified>
</cp:coreProperties>
</file>